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2023года в преддверии Дня Героев Отечества в МБОУ лицей № 10 г. БатайскРостовской области прошли Уроки мужества для учеников 4-х и 10-хклассов. Данное мероприятие провели совместно офицеры ФГБУ «ЮЖНЫЙАСЦ МЧС России» и ФГКУ «Донской СЦ МЧС России».</w:t>
            </w:r>
            <w:br/>
            <w:br/>
            <w:r>
              <w:rPr/>
              <w:t xml:space="preserve">Учащиеся с огромным вниманием и трепетом слушали выступающихофицеров, которые рассказывали о службе в рядах МЧС России, опроведённых спасательных операциях в которых им приходилосьучаствовать, о деятельности и задачах спасательных центров, обопасностях, которые подстерегают спасателей в их работе. Поделилисьвпечатлениями о городах и странах, в которым им приходилосьвыполнять свой долг. Рассказали о долге офицера передОтечеством.</w:t>
            </w:r>
            <w:br/>
            <w:br/>
            <w:r>
              <w:rPr/>
              <w:t xml:space="preserve">В свою очередь лицеисты четвёртых классов прочитали стихи иисполнили песню о Героях Отечества, показали свои рисункипосвященные этому празднику. Старшеклассники рассказали опроводимой ими акции «Пишу тебе, Герой!» и прочитали письма,которые ребята пишут военнослужащим, принимающим участие вспециальной военной операции.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2025-07-11T16:10:36+03:00</dcterms:created>
  <dcterms:modified xsi:type="dcterms:W3CDTF">2025-07-11T16:10:36+03:00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