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Командно-штабные учения в Республике Крым.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12.03.202013:03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Командно-штабные учения в Республике Крым.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С 11 по13 марта 2020 года во исполнения указаний МЧС России на территорииРеспублики Крым прошли командно-штабные учения на тему:«Организация взаимодействия территориальных органов МЧС России иорганов исполнительной власти субъектов Российской Федерации повопросам реализации комплекса надзорно-профилактических иоперативно-тактических мероприятий, направленных на предупреждениеи ликвидацию природных пожаров».    </w:t>
            </w:r>
            <w:br/>
            <w:br/>
            <w:br/>
            <w:br/>
            <w:r>
              <w:rPr/>
              <w:t xml:space="preserve">12 марта авиационное звено (на Ми-8, г. Симферополь) ФГБУ «ЮЖНЫЙАСЦ МЧС России» приняло участие в командно-штабных учения. Натерритории Симферопольского лесничества (Заячья поляна)Симферопольского района Республики Крым экипаж вертолета Ми-8МТВ-1произвел ликвидацию условного лесного пожара и отработал элементыдесантирования без парашютным способом.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2025-08-31T22:41:57+03:00</dcterms:created>
  <dcterms:modified xsi:type="dcterms:W3CDTF">2025-08-31T22:41:57+03:00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